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403" w:rsidRDefault="00603403" w:rsidP="000F37E2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/>
          <w:color w:val="000000" w:themeColor="text1"/>
          <w:kern w:val="0"/>
          <w:sz w:val="36"/>
          <w:szCs w:val="36"/>
        </w:rPr>
      </w:pPr>
    </w:p>
    <w:p w:rsidR="005274D2" w:rsidRDefault="005274D2" w:rsidP="000F37E2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/>
          <w:color w:val="000000" w:themeColor="text1"/>
          <w:kern w:val="0"/>
          <w:sz w:val="36"/>
          <w:szCs w:val="36"/>
        </w:rPr>
      </w:pPr>
      <w:r w:rsidRPr="00995C6B">
        <w:rPr>
          <w:rFonts w:ascii="方正小标宋简体" w:eastAsia="方正小标宋简体" w:hAnsi="宋体" w:cs="宋体" w:hint="eastAsia"/>
          <w:b/>
          <w:color w:val="000000" w:themeColor="text1"/>
          <w:kern w:val="0"/>
          <w:sz w:val="36"/>
          <w:szCs w:val="36"/>
        </w:rPr>
        <w:t>四川省</w:t>
      </w:r>
      <w:r w:rsidR="0056232D">
        <w:rPr>
          <w:rFonts w:ascii="方正小标宋简体" w:eastAsia="方正小标宋简体" w:hAnsi="宋体" w:cs="宋体" w:hint="eastAsia"/>
          <w:b/>
          <w:color w:val="000000" w:themeColor="text1"/>
          <w:kern w:val="0"/>
          <w:sz w:val="36"/>
          <w:szCs w:val="36"/>
        </w:rPr>
        <w:t>社会科学</w:t>
      </w:r>
      <w:r w:rsidRPr="00995C6B">
        <w:rPr>
          <w:rFonts w:ascii="方正小标宋简体" w:eastAsia="方正小标宋简体" w:hAnsi="宋体" w:cs="宋体" w:hint="eastAsia"/>
          <w:b/>
          <w:color w:val="000000" w:themeColor="text1"/>
          <w:kern w:val="0"/>
          <w:sz w:val="36"/>
          <w:szCs w:val="36"/>
        </w:rPr>
        <w:t>重点研究基地</w:t>
      </w:r>
    </w:p>
    <w:p w:rsidR="005274D2" w:rsidRPr="005850EB" w:rsidRDefault="005274D2" w:rsidP="00AD20D1">
      <w:pPr>
        <w:widowControl/>
        <w:snapToGrid w:val="0"/>
        <w:spacing w:line="360" w:lineRule="auto"/>
        <w:jc w:val="center"/>
        <w:rPr>
          <w:rFonts w:ascii="方正小标宋简体" w:eastAsia="方正小标宋简体" w:hAnsi="宋体" w:cs="宋体"/>
          <w:b/>
          <w:color w:val="000000" w:themeColor="text1"/>
          <w:kern w:val="0"/>
          <w:sz w:val="36"/>
          <w:szCs w:val="36"/>
        </w:rPr>
      </w:pPr>
      <w:r w:rsidRPr="00995C6B">
        <w:rPr>
          <w:rFonts w:ascii="方正小标宋简体" w:eastAsia="方正小标宋简体" w:hAnsi="宋体" w:cs="宋体" w:hint="eastAsia"/>
          <w:b/>
          <w:color w:val="000000" w:themeColor="text1"/>
          <w:kern w:val="0"/>
          <w:sz w:val="36"/>
          <w:szCs w:val="36"/>
        </w:rPr>
        <w:t>四川</w:t>
      </w:r>
      <w:r>
        <w:rPr>
          <w:rFonts w:ascii="方正小标宋简体" w:eastAsia="方正小标宋简体" w:hAnsi="宋体" w:cs="宋体" w:hint="eastAsia"/>
          <w:b/>
          <w:color w:val="000000" w:themeColor="text1"/>
          <w:kern w:val="0"/>
          <w:sz w:val="36"/>
          <w:szCs w:val="36"/>
        </w:rPr>
        <w:t>县域经济发展</w:t>
      </w:r>
      <w:r w:rsidRPr="00995C6B">
        <w:rPr>
          <w:rFonts w:ascii="方正小标宋简体" w:eastAsia="方正小标宋简体" w:hAnsi="宋体" w:cs="宋体" w:hint="eastAsia"/>
          <w:b/>
          <w:color w:val="000000" w:themeColor="text1"/>
          <w:kern w:val="0"/>
          <w:sz w:val="36"/>
          <w:szCs w:val="36"/>
        </w:rPr>
        <w:t>研究中心201</w:t>
      </w:r>
      <w:r w:rsidR="00AB0FC3">
        <w:rPr>
          <w:rFonts w:ascii="方正小标宋简体" w:eastAsia="方正小标宋简体" w:hAnsi="宋体" w:cs="宋体" w:hint="eastAsia"/>
          <w:b/>
          <w:color w:val="000000" w:themeColor="text1"/>
          <w:kern w:val="0"/>
          <w:sz w:val="36"/>
          <w:szCs w:val="36"/>
        </w:rPr>
        <w:t>7</w:t>
      </w:r>
      <w:r w:rsidRPr="00995C6B">
        <w:rPr>
          <w:rFonts w:ascii="方正小标宋简体" w:eastAsia="方正小标宋简体" w:hAnsi="宋体" w:cs="宋体" w:hint="eastAsia"/>
          <w:b/>
          <w:color w:val="000000" w:themeColor="text1"/>
          <w:kern w:val="0"/>
          <w:sz w:val="36"/>
          <w:szCs w:val="36"/>
        </w:rPr>
        <w:t>年项目申报</w:t>
      </w:r>
      <w:r>
        <w:rPr>
          <w:rFonts w:ascii="方正小标宋简体" w:eastAsia="方正小标宋简体" w:hAnsi="宋体" w:cs="宋体" w:hint="eastAsia"/>
          <w:b/>
          <w:color w:val="000000" w:themeColor="text1"/>
          <w:kern w:val="0"/>
          <w:sz w:val="36"/>
          <w:szCs w:val="36"/>
        </w:rPr>
        <w:t>指南</w:t>
      </w:r>
    </w:p>
    <w:p w:rsidR="00890346" w:rsidRPr="00890346" w:rsidRDefault="005274D2" w:rsidP="004530AA">
      <w:pPr>
        <w:spacing w:line="360" w:lineRule="auto"/>
        <w:ind w:firstLineChars="200" w:firstLine="560"/>
        <w:rPr>
          <w:rFonts w:ascii="宋体" w:eastAsia="宋体" w:hAnsi="宋体" w:cs="宋体"/>
          <w:color w:val="555555"/>
          <w:kern w:val="0"/>
          <w:sz w:val="28"/>
          <w:szCs w:val="28"/>
        </w:rPr>
      </w:pPr>
      <w:r w:rsidRPr="003B2FCC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项</w:t>
      </w:r>
      <w:r w:rsidR="00525450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目指南所列条目仅为申报者提供选题依据，申报者可以自拟题目。</w:t>
      </w:r>
      <w:r w:rsidR="00F46135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注*号为</w:t>
      </w:r>
      <w:r w:rsidR="00241540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重点</w:t>
      </w:r>
      <w:r w:rsidRPr="003B2FCC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课题</w:t>
      </w:r>
      <w:r w:rsidR="00525450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。</w:t>
      </w:r>
    </w:p>
    <w:p w:rsidR="00842CE4" w:rsidRDefault="005A4BCA" w:rsidP="000F37E2">
      <w:pPr>
        <w:spacing w:line="360" w:lineRule="auto"/>
        <w:ind w:firstLineChars="200" w:firstLine="560"/>
        <w:rPr>
          <w:rFonts w:ascii="宋体" w:eastAsia="宋体" w:hAnsi="宋体" w:cs="宋体"/>
          <w:color w:val="555555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*</w:t>
      </w:r>
      <w:r w:rsidR="004530AA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1</w:t>
      </w:r>
      <w:r w:rsidR="003534A5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.</w:t>
      </w:r>
      <w:r w:rsidR="00842CE4" w:rsidRPr="00FD06C0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城乡一体化</w:t>
      </w:r>
      <w:r w:rsidR="004530AA" w:rsidRPr="00FD06C0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进程中</w:t>
      </w:r>
      <w:r w:rsidR="00842CE4" w:rsidRPr="00FD06C0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县域经济发展</w:t>
      </w:r>
      <w:r w:rsidR="004530AA" w:rsidRPr="00FD06C0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相关问题</w:t>
      </w:r>
      <w:r w:rsidR="00842CE4" w:rsidRPr="00FD06C0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研究</w:t>
      </w:r>
    </w:p>
    <w:p w:rsidR="00D91F7E" w:rsidRDefault="00D91F7E" w:rsidP="00D91F7E">
      <w:pPr>
        <w:spacing w:line="360" w:lineRule="auto"/>
        <w:ind w:firstLineChars="200" w:firstLine="560"/>
        <w:rPr>
          <w:rFonts w:ascii="宋体" w:eastAsia="宋体" w:hAnsi="宋体" w:cs="宋体"/>
          <w:color w:val="555555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*</w:t>
      </w:r>
      <w:r w:rsidR="004530AA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2</w:t>
      </w:r>
      <w:r w:rsidRPr="003534A5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.四川县域精准扶贫脱贫案例研究</w:t>
      </w:r>
    </w:p>
    <w:p w:rsidR="00D91F7E" w:rsidRDefault="00D91F7E" w:rsidP="00D91F7E">
      <w:pPr>
        <w:spacing w:line="360" w:lineRule="auto"/>
        <w:ind w:firstLineChars="200" w:firstLine="560"/>
        <w:rPr>
          <w:rFonts w:ascii="宋体" w:eastAsia="宋体" w:hAnsi="宋体" w:cs="宋体"/>
          <w:color w:val="555555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*</w:t>
      </w:r>
      <w:r w:rsidR="004530AA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3</w:t>
      </w:r>
      <w:r w:rsidR="002D0C76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.</w:t>
      </w:r>
      <w:r w:rsidRPr="003534A5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小城镇建设与县域城镇化研究</w:t>
      </w:r>
    </w:p>
    <w:p w:rsidR="001E4575" w:rsidRDefault="00C0505F" w:rsidP="00371A3A">
      <w:pPr>
        <w:spacing w:line="360" w:lineRule="auto"/>
        <w:ind w:firstLineChars="200" w:firstLine="560"/>
        <w:rPr>
          <w:rFonts w:ascii="宋体" w:eastAsia="宋体" w:hAnsi="宋体" w:cs="宋体"/>
          <w:color w:val="555555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*</w:t>
      </w:r>
      <w:r w:rsidR="003D7669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4</w:t>
      </w:r>
      <w:r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.</w:t>
      </w:r>
      <w:r w:rsidR="001E4575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县域产业园区建设</w:t>
      </w:r>
      <w:r w:rsidR="009707CE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相关问题</w:t>
      </w:r>
      <w:r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研究</w:t>
      </w:r>
    </w:p>
    <w:p w:rsidR="00FD06C0" w:rsidRPr="003534A5" w:rsidRDefault="008003CE" w:rsidP="00FD06C0">
      <w:pPr>
        <w:spacing w:line="360" w:lineRule="auto"/>
        <w:ind w:firstLineChars="200" w:firstLine="560"/>
        <w:rPr>
          <w:rFonts w:ascii="宋体" w:eastAsia="宋体" w:hAnsi="宋体" w:cs="宋体"/>
          <w:color w:val="555555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*</w:t>
      </w:r>
      <w:r w:rsidR="003D7669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5</w:t>
      </w:r>
      <w:r w:rsidR="004530AA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.</w:t>
      </w:r>
      <w:r w:rsidR="00FD06C0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四川</w:t>
      </w:r>
      <w:r w:rsidR="00FD06C0" w:rsidRPr="003534A5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县域推进</w:t>
      </w:r>
      <w:r w:rsidR="00FD06C0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农业供给侧结构改革</w:t>
      </w:r>
      <w:r w:rsidR="00FD06C0" w:rsidRPr="003534A5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的路径研究</w:t>
      </w:r>
    </w:p>
    <w:p w:rsidR="003D7669" w:rsidRPr="003D7669" w:rsidRDefault="003D7669" w:rsidP="003D7669">
      <w:pPr>
        <w:spacing w:line="360" w:lineRule="auto"/>
        <w:ind w:firstLineChars="200" w:firstLine="560"/>
        <w:rPr>
          <w:rFonts w:ascii="宋体" w:eastAsia="宋体" w:hAnsi="宋体" w:cs="宋体"/>
          <w:color w:val="555555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6.</w:t>
      </w:r>
      <w:r w:rsidRPr="003534A5">
        <w:rPr>
          <w:rFonts w:ascii="宋体" w:eastAsia="宋体" w:hAnsi="宋体" w:cs="宋体"/>
          <w:color w:val="555555"/>
          <w:kern w:val="0"/>
          <w:sz w:val="28"/>
          <w:szCs w:val="28"/>
        </w:rPr>
        <w:t>创新驱动战略与</w:t>
      </w:r>
      <w:r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四川</w:t>
      </w:r>
      <w:r w:rsidRPr="003534A5">
        <w:rPr>
          <w:rFonts w:ascii="宋体" w:eastAsia="宋体" w:hAnsi="宋体" w:cs="宋体"/>
          <w:color w:val="555555"/>
          <w:kern w:val="0"/>
          <w:sz w:val="28"/>
          <w:szCs w:val="28"/>
        </w:rPr>
        <w:t>县域经济发展</w:t>
      </w:r>
      <w:r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转型</w:t>
      </w:r>
      <w:r w:rsidRPr="003534A5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研究</w:t>
      </w:r>
    </w:p>
    <w:p w:rsidR="002F52C6" w:rsidRPr="005D79FD" w:rsidRDefault="00955198" w:rsidP="00371A3A">
      <w:pPr>
        <w:spacing w:line="360" w:lineRule="auto"/>
        <w:ind w:firstLineChars="200" w:firstLine="560"/>
        <w:rPr>
          <w:rFonts w:ascii="宋体" w:eastAsia="宋体" w:hAnsi="宋体" w:cs="宋体"/>
          <w:color w:val="555555"/>
          <w:kern w:val="0"/>
          <w:sz w:val="28"/>
          <w:szCs w:val="28"/>
        </w:rPr>
      </w:pPr>
      <w:r w:rsidRPr="005D79FD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7</w:t>
      </w:r>
      <w:r w:rsidR="002F52C6" w:rsidRPr="005D79FD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.古镇开发热与县域新型城镇化相关问题研究</w:t>
      </w:r>
    </w:p>
    <w:p w:rsidR="008248DA" w:rsidRPr="008248DA" w:rsidRDefault="00955198" w:rsidP="008248DA">
      <w:pPr>
        <w:spacing w:line="360" w:lineRule="auto"/>
        <w:ind w:firstLineChars="200" w:firstLine="560"/>
        <w:rPr>
          <w:rFonts w:ascii="宋体" w:eastAsia="宋体" w:hAnsi="宋体" w:cs="宋体"/>
          <w:color w:val="555555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8</w:t>
      </w:r>
      <w:r w:rsidR="008248DA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.</w:t>
      </w:r>
      <w:r w:rsidR="008248DA" w:rsidRPr="008248DA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新型城镇化背景下</w:t>
      </w:r>
      <w:r w:rsidR="008248DA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四川县域</w:t>
      </w:r>
      <w:r w:rsidR="008248DA" w:rsidRPr="008248DA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人口就近城镇化</w:t>
      </w:r>
      <w:r w:rsidR="007F4F21" w:rsidRPr="005D79FD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相关问题研究</w:t>
      </w:r>
    </w:p>
    <w:p w:rsidR="006D04E4" w:rsidRPr="003534A5" w:rsidRDefault="00FD06C0" w:rsidP="000F37E2">
      <w:pPr>
        <w:spacing w:line="360" w:lineRule="auto"/>
        <w:ind w:firstLineChars="200" w:firstLine="560"/>
        <w:rPr>
          <w:rFonts w:ascii="宋体" w:eastAsia="宋体" w:hAnsi="宋体" w:cs="宋体"/>
          <w:color w:val="555555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9</w:t>
      </w:r>
      <w:r w:rsidR="006D04E4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.</w:t>
      </w:r>
      <w:r w:rsidR="006D04E4" w:rsidRPr="003534A5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四川省贫困“摘帽县”可持续发展</w:t>
      </w:r>
      <w:r w:rsidR="007F4F21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相关问题研究</w:t>
      </w:r>
    </w:p>
    <w:p w:rsidR="00842CE4" w:rsidRPr="006D04E4" w:rsidRDefault="00FD06C0" w:rsidP="005A4BCA">
      <w:pPr>
        <w:spacing w:line="360" w:lineRule="auto"/>
        <w:ind w:firstLineChars="200" w:firstLine="560"/>
        <w:rPr>
          <w:rFonts w:ascii="宋体" w:eastAsia="宋体" w:hAnsi="宋体" w:cs="宋体"/>
          <w:color w:val="555555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10</w:t>
      </w:r>
      <w:r w:rsidR="005A4BCA" w:rsidRPr="005A4BCA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.</w:t>
      </w:r>
      <w:r w:rsidR="006D04E4" w:rsidRPr="005A4BCA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四川民族地区县域发展优势产业研究</w:t>
      </w:r>
    </w:p>
    <w:p w:rsidR="00300FD8" w:rsidRPr="00300FD8" w:rsidRDefault="00241540" w:rsidP="000F37E2">
      <w:pPr>
        <w:spacing w:line="360" w:lineRule="auto"/>
        <w:ind w:firstLineChars="200" w:firstLine="560"/>
        <w:rPr>
          <w:rFonts w:ascii="宋体" w:eastAsia="宋体" w:hAnsi="宋体" w:cs="宋体"/>
          <w:color w:val="555555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1</w:t>
      </w:r>
      <w:r w:rsidR="00FD06C0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1</w:t>
      </w:r>
      <w:r w:rsidR="007F4F21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.</w:t>
      </w:r>
      <w:r w:rsidR="00300FD8" w:rsidRPr="003534A5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绿色产业成为</w:t>
      </w:r>
      <w:r w:rsidR="006D04E4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四川</w:t>
      </w:r>
      <w:r w:rsidR="00300FD8" w:rsidRPr="003534A5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县域经济支柱产业研究</w:t>
      </w:r>
    </w:p>
    <w:p w:rsidR="00842CE4" w:rsidRPr="003534A5" w:rsidRDefault="00B450EA" w:rsidP="000F37E2">
      <w:pPr>
        <w:spacing w:line="360" w:lineRule="auto"/>
        <w:ind w:firstLineChars="200" w:firstLine="560"/>
        <w:rPr>
          <w:rFonts w:ascii="宋体" w:eastAsia="宋体" w:hAnsi="宋体" w:cs="宋体"/>
          <w:color w:val="555555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1</w:t>
      </w:r>
      <w:r w:rsidR="00FD06C0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2</w:t>
      </w:r>
      <w:r w:rsidR="003534A5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.</w:t>
      </w:r>
      <w:r w:rsidR="00B66EE5" w:rsidRPr="003534A5">
        <w:rPr>
          <w:rFonts w:ascii="宋体" w:eastAsia="宋体" w:hAnsi="宋体" w:cs="宋体"/>
          <w:color w:val="555555"/>
          <w:kern w:val="0"/>
          <w:sz w:val="28"/>
          <w:szCs w:val="28"/>
        </w:rPr>
        <w:t>成都经济区县域经济分类比较研究</w:t>
      </w:r>
    </w:p>
    <w:p w:rsidR="00842CE4" w:rsidRPr="003534A5" w:rsidRDefault="003534A5" w:rsidP="000F37E2">
      <w:pPr>
        <w:spacing w:line="360" w:lineRule="auto"/>
        <w:ind w:firstLineChars="200" w:firstLine="560"/>
        <w:rPr>
          <w:rFonts w:ascii="宋体" w:eastAsia="宋体" w:hAnsi="宋体" w:cs="宋体"/>
          <w:color w:val="555555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1</w:t>
      </w:r>
      <w:r w:rsidR="00FD06C0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3</w:t>
      </w:r>
      <w:r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.</w:t>
      </w:r>
      <w:r w:rsidR="00842CE4" w:rsidRPr="003534A5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四川县域脱贫攻坚主战场干部激励机制研究</w:t>
      </w:r>
    </w:p>
    <w:p w:rsidR="002F52C6" w:rsidRDefault="003534A5" w:rsidP="00241540">
      <w:pPr>
        <w:spacing w:line="360" w:lineRule="auto"/>
        <w:ind w:firstLineChars="200" w:firstLine="560"/>
        <w:rPr>
          <w:rFonts w:ascii="宋体" w:eastAsia="宋体" w:hAnsi="宋体" w:cs="宋体"/>
          <w:color w:val="555555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1</w:t>
      </w:r>
      <w:r w:rsidR="00FD06C0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4</w:t>
      </w:r>
      <w:r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.</w:t>
      </w:r>
      <w:r w:rsidR="00842CE4" w:rsidRPr="003534A5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经济新常态下</w:t>
      </w:r>
      <w:r w:rsidR="006D04E4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四川</w:t>
      </w:r>
      <w:r w:rsidR="00842CE4" w:rsidRPr="003534A5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县域招商引资工作研究</w:t>
      </w:r>
    </w:p>
    <w:p w:rsidR="002F52C6" w:rsidRDefault="003534A5" w:rsidP="00241540">
      <w:pPr>
        <w:spacing w:line="360" w:lineRule="auto"/>
        <w:ind w:firstLineChars="200" w:firstLine="560"/>
        <w:rPr>
          <w:rFonts w:ascii="宋体" w:eastAsia="宋体" w:hAnsi="宋体" w:cs="宋体"/>
          <w:color w:val="555555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1</w:t>
      </w:r>
      <w:r w:rsidR="00FD06C0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5</w:t>
      </w:r>
      <w:r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.</w:t>
      </w:r>
      <w:r w:rsidR="00842CE4" w:rsidRPr="003534A5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四川县域传统村落保护研究</w:t>
      </w:r>
    </w:p>
    <w:p w:rsidR="002F52C6" w:rsidRDefault="00B34052" w:rsidP="00241540">
      <w:pPr>
        <w:spacing w:line="360" w:lineRule="auto"/>
        <w:ind w:firstLineChars="200" w:firstLine="560"/>
        <w:rPr>
          <w:rFonts w:ascii="宋体" w:eastAsia="宋体" w:hAnsi="宋体" w:cs="宋体"/>
          <w:color w:val="555555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1</w:t>
      </w:r>
      <w:r w:rsidR="00FD06C0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6</w:t>
      </w:r>
      <w:r w:rsidR="003534A5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.</w:t>
      </w:r>
      <w:r w:rsidR="00842CE4" w:rsidRPr="005D79FD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四川县域农村电子商务发展</w:t>
      </w:r>
      <w:r w:rsidR="007F4F21" w:rsidRPr="005D79FD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相关问题</w:t>
      </w:r>
      <w:r w:rsidR="00842CE4" w:rsidRPr="005D79FD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研究</w:t>
      </w:r>
    </w:p>
    <w:p w:rsidR="002F52C6" w:rsidRDefault="00B34052" w:rsidP="00241540">
      <w:pPr>
        <w:spacing w:line="360" w:lineRule="auto"/>
        <w:ind w:firstLineChars="200" w:firstLine="560"/>
        <w:rPr>
          <w:rFonts w:ascii="宋体" w:eastAsia="宋体" w:hAnsi="宋体" w:cs="宋体"/>
          <w:color w:val="555555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lastRenderedPageBreak/>
        <w:t>1</w:t>
      </w:r>
      <w:r w:rsidR="00FD06C0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7</w:t>
      </w:r>
      <w:r w:rsidR="003534A5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.</w:t>
      </w:r>
      <w:r w:rsidR="002F52C6" w:rsidRPr="005D79FD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供给侧结构改革背景下</w:t>
      </w:r>
      <w:r w:rsidR="006D04E4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四川</w:t>
      </w:r>
      <w:r w:rsidR="00842CE4" w:rsidRPr="003534A5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县域民营企业发展</w:t>
      </w:r>
      <w:r w:rsidR="002F52C6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相关问题</w:t>
      </w:r>
      <w:r w:rsidR="00842CE4" w:rsidRPr="003534A5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研究</w:t>
      </w:r>
    </w:p>
    <w:p w:rsidR="008248DA" w:rsidRPr="003534A5" w:rsidRDefault="00B450EA" w:rsidP="00241540">
      <w:pPr>
        <w:spacing w:line="360" w:lineRule="auto"/>
        <w:ind w:firstLineChars="200" w:firstLine="560"/>
        <w:rPr>
          <w:rFonts w:ascii="宋体" w:eastAsia="宋体" w:hAnsi="宋体" w:cs="宋体"/>
          <w:color w:val="555555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1</w:t>
      </w:r>
      <w:r w:rsidR="00FD06C0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8</w:t>
      </w:r>
      <w:r w:rsidR="003534A5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.</w:t>
      </w:r>
      <w:r w:rsidR="00842CE4" w:rsidRPr="003534A5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绵阳交通畅通工程与产业发展正关联性研究</w:t>
      </w:r>
    </w:p>
    <w:p w:rsidR="00F7280A" w:rsidRPr="005D79FD" w:rsidRDefault="00FD06C0" w:rsidP="004530AA">
      <w:pPr>
        <w:spacing w:line="360" w:lineRule="auto"/>
        <w:ind w:firstLineChars="200" w:firstLine="560"/>
        <w:rPr>
          <w:rFonts w:ascii="宋体" w:eastAsia="宋体" w:hAnsi="宋体" w:cs="宋体"/>
          <w:color w:val="555555"/>
          <w:kern w:val="0"/>
          <w:sz w:val="28"/>
          <w:szCs w:val="28"/>
        </w:rPr>
      </w:pPr>
      <w:r w:rsidRPr="005D79FD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19</w:t>
      </w:r>
      <w:r w:rsidR="003534A5" w:rsidRPr="005D79FD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.</w:t>
      </w:r>
      <w:r w:rsidR="00842CE4" w:rsidRPr="005D79FD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成渝城市群城镇化进程</w:t>
      </w:r>
      <w:r w:rsidR="002F52C6" w:rsidRPr="005D79FD">
        <w:rPr>
          <w:rFonts w:ascii="宋体" w:eastAsia="宋体" w:hAnsi="宋体" w:cs="宋体" w:hint="eastAsia"/>
          <w:color w:val="555555"/>
          <w:kern w:val="0"/>
          <w:sz w:val="28"/>
          <w:szCs w:val="28"/>
        </w:rPr>
        <w:t>中四川县域城镇化发展战略研究</w:t>
      </w:r>
    </w:p>
    <w:sectPr w:rsidR="00F7280A" w:rsidRPr="005D79FD" w:rsidSect="00275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53C" w:rsidRDefault="001E053C" w:rsidP="00A93909">
      <w:pPr>
        <w:rPr>
          <w:rFonts w:hint="eastAsia"/>
        </w:rPr>
      </w:pPr>
      <w:r>
        <w:separator/>
      </w:r>
    </w:p>
  </w:endnote>
  <w:endnote w:type="continuationSeparator" w:id="1">
    <w:p w:rsidR="001E053C" w:rsidRDefault="001E053C" w:rsidP="00A939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方正兰亭超细黑简体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53C" w:rsidRDefault="001E053C" w:rsidP="00A93909">
      <w:pPr>
        <w:rPr>
          <w:rFonts w:hint="eastAsia"/>
        </w:rPr>
      </w:pPr>
      <w:r>
        <w:separator/>
      </w:r>
    </w:p>
  </w:footnote>
  <w:footnote w:type="continuationSeparator" w:id="1">
    <w:p w:rsidR="001E053C" w:rsidRDefault="001E053C" w:rsidP="00A9390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20F1"/>
    <w:multiLevelType w:val="hybridMultilevel"/>
    <w:tmpl w:val="4C34C568"/>
    <w:lvl w:ilvl="0" w:tplc="1B7E1EC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218B1C8F"/>
    <w:multiLevelType w:val="hybridMultilevel"/>
    <w:tmpl w:val="4C34C568"/>
    <w:lvl w:ilvl="0" w:tplc="1B7E1EC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74D2"/>
    <w:rsid w:val="00012082"/>
    <w:rsid w:val="000227FF"/>
    <w:rsid w:val="000240C7"/>
    <w:rsid w:val="000334E8"/>
    <w:rsid w:val="00075CB2"/>
    <w:rsid w:val="00081985"/>
    <w:rsid w:val="00090901"/>
    <w:rsid w:val="000B1240"/>
    <w:rsid w:val="000B725F"/>
    <w:rsid w:val="000D0A76"/>
    <w:rsid w:val="000F37E2"/>
    <w:rsid w:val="00114ED9"/>
    <w:rsid w:val="00135F2C"/>
    <w:rsid w:val="0014288F"/>
    <w:rsid w:val="00146F93"/>
    <w:rsid w:val="00155319"/>
    <w:rsid w:val="0017016F"/>
    <w:rsid w:val="001A0DB5"/>
    <w:rsid w:val="001A1446"/>
    <w:rsid w:val="001A507A"/>
    <w:rsid w:val="001A53B3"/>
    <w:rsid w:val="001A6516"/>
    <w:rsid w:val="001E0492"/>
    <w:rsid w:val="001E053C"/>
    <w:rsid w:val="001E4575"/>
    <w:rsid w:val="001F53F5"/>
    <w:rsid w:val="00214B4B"/>
    <w:rsid w:val="00230520"/>
    <w:rsid w:val="00241540"/>
    <w:rsid w:val="00257145"/>
    <w:rsid w:val="0027536E"/>
    <w:rsid w:val="0028271C"/>
    <w:rsid w:val="002874EB"/>
    <w:rsid w:val="00287D4C"/>
    <w:rsid w:val="002B431D"/>
    <w:rsid w:val="002C1434"/>
    <w:rsid w:val="002D0C76"/>
    <w:rsid w:val="002F2914"/>
    <w:rsid w:val="002F52C6"/>
    <w:rsid w:val="00300FD8"/>
    <w:rsid w:val="003075B6"/>
    <w:rsid w:val="003534A5"/>
    <w:rsid w:val="00365723"/>
    <w:rsid w:val="00371A3A"/>
    <w:rsid w:val="00373AF2"/>
    <w:rsid w:val="003A5009"/>
    <w:rsid w:val="003B3651"/>
    <w:rsid w:val="003D7669"/>
    <w:rsid w:val="003F26EF"/>
    <w:rsid w:val="004037A0"/>
    <w:rsid w:val="00423202"/>
    <w:rsid w:val="00430638"/>
    <w:rsid w:val="00444661"/>
    <w:rsid w:val="004530AA"/>
    <w:rsid w:val="004543D6"/>
    <w:rsid w:val="004701EC"/>
    <w:rsid w:val="00477318"/>
    <w:rsid w:val="00492119"/>
    <w:rsid w:val="004A3549"/>
    <w:rsid w:val="00505B72"/>
    <w:rsid w:val="00525450"/>
    <w:rsid w:val="005274D2"/>
    <w:rsid w:val="005478E5"/>
    <w:rsid w:val="0055665D"/>
    <w:rsid w:val="0056232D"/>
    <w:rsid w:val="005A01AD"/>
    <w:rsid w:val="005A4BCA"/>
    <w:rsid w:val="005B2868"/>
    <w:rsid w:val="005B5300"/>
    <w:rsid w:val="005B5BC6"/>
    <w:rsid w:val="005C5A61"/>
    <w:rsid w:val="005D79FD"/>
    <w:rsid w:val="005F7A99"/>
    <w:rsid w:val="00603403"/>
    <w:rsid w:val="0064275C"/>
    <w:rsid w:val="006652B9"/>
    <w:rsid w:val="00697B40"/>
    <w:rsid w:val="006B591B"/>
    <w:rsid w:val="006D04E4"/>
    <w:rsid w:val="006D472A"/>
    <w:rsid w:val="006E35A3"/>
    <w:rsid w:val="007055F3"/>
    <w:rsid w:val="0070776C"/>
    <w:rsid w:val="00723ABE"/>
    <w:rsid w:val="00734D92"/>
    <w:rsid w:val="007A3042"/>
    <w:rsid w:val="007A4585"/>
    <w:rsid w:val="007A4CBC"/>
    <w:rsid w:val="007B0BBD"/>
    <w:rsid w:val="007D0AC1"/>
    <w:rsid w:val="007D6C9D"/>
    <w:rsid w:val="007F4F21"/>
    <w:rsid w:val="008003CE"/>
    <w:rsid w:val="008248DA"/>
    <w:rsid w:val="008266A6"/>
    <w:rsid w:val="00837D6F"/>
    <w:rsid w:val="00842CE4"/>
    <w:rsid w:val="00860DC3"/>
    <w:rsid w:val="00861344"/>
    <w:rsid w:val="00880EE1"/>
    <w:rsid w:val="00890346"/>
    <w:rsid w:val="008B24F1"/>
    <w:rsid w:val="008D4270"/>
    <w:rsid w:val="00903B73"/>
    <w:rsid w:val="009050A0"/>
    <w:rsid w:val="00926E7F"/>
    <w:rsid w:val="00942753"/>
    <w:rsid w:val="00955198"/>
    <w:rsid w:val="009571A5"/>
    <w:rsid w:val="009707CE"/>
    <w:rsid w:val="0097628A"/>
    <w:rsid w:val="00A01B7E"/>
    <w:rsid w:val="00A22D00"/>
    <w:rsid w:val="00A261E5"/>
    <w:rsid w:val="00A30F19"/>
    <w:rsid w:val="00A43F8A"/>
    <w:rsid w:val="00A93909"/>
    <w:rsid w:val="00A968B0"/>
    <w:rsid w:val="00AB0FC3"/>
    <w:rsid w:val="00AB1F97"/>
    <w:rsid w:val="00AB335E"/>
    <w:rsid w:val="00AC0BB0"/>
    <w:rsid w:val="00AC43B7"/>
    <w:rsid w:val="00AD20D1"/>
    <w:rsid w:val="00AD53FC"/>
    <w:rsid w:val="00AE1A38"/>
    <w:rsid w:val="00B02A67"/>
    <w:rsid w:val="00B34052"/>
    <w:rsid w:val="00B36C15"/>
    <w:rsid w:val="00B450EA"/>
    <w:rsid w:val="00B66EE5"/>
    <w:rsid w:val="00BA4D05"/>
    <w:rsid w:val="00C0505F"/>
    <w:rsid w:val="00C07812"/>
    <w:rsid w:val="00C55F84"/>
    <w:rsid w:val="00C7046F"/>
    <w:rsid w:val="00C73E9C"/>
    <w:rsid w:val="00C93928"/>
    <w:rsid w:val="00CD6D0D"/>
    <w:rsid w:val="00CD72B9"/>
    <w:rsid w:val="00D16745"/>
    <w:rsid w:val="00D22497"/>
    <w:rsid w:val="00D33FCC"/>
    <w:rsid w:val="00D44385"/>
    <w:rsid w:val="00D655F0"/>
    <w:rsid w:val="00D852E4"/>
    <w:rsid w:val="00D91F7E"/>
    <w:rsid w:val="00DD64AA"/>
    <w:rsid w:val="00E020C0"/>
    <w:rsid w:val="00E04083"/>
    <w:rsid w:val="00E2609F"/>
    <w:rsid w:val="00E3336C"/>
    <w:rsid w:val="00E63D53"/>
    <w:rsid w:val="00E83488"/>
    <w:rsid w:val="00EB1B96"/>
    <w:rsid w:val="00ED58A4"/>
    <w:rsid w:val="00EF3FFF"/>
    <w:rsid w:val="00F008D0"/>
    <w:rsid w:val="00F051DD"/>
    <w:rsid w:val="00F4297D"/>
    <w:rsid w:val="00F44039"/>
    <w:rsid w:val="00F46135"/>
    <w:rsid w:val="00F77AFF"/>
    <w:rsid w:val="00F87CFE"/>
    <w:rsid w:val="00FA49F8"/>
    <w:rsid w:val="00FD06C0"/>
    <w:rsid w:val="00FF3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4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CE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93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9390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93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939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74</Words>
  <Characters>427</Characters>
  <Application>Microsoft Office Word</Application>
  <DocSecurity>0</DocSecurity>
  <Lines>3</Lines>
  <Paragraphs>1</Paragraphs>
  <ScaleCrop>false</ScaleCrop>
  <Company>微软中国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</cp:revision>
  <cp:lastPrinted>2017-02-21T07:44:00Z</cp:lastPrinted>
  <dcterms:created xsi:type="dcterms:W3CDTF">2017-02-22T01:28:00Z</dcterms:created>
  <dcterms:modified xsi:type="dcterms:W3CDTF">2017-02-22T03:33:00Z</dcterms:modified>
</cp:coreProperties>
</file>